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BC04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</w:t>
      </w:r>
      <w:r>
        <w:rPr>
          <w:rFonts w:hint="eastAsia" w:eastAsia="方正黑体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1</w:t>
      </w:r>
    </w:p>
    <w:p w14:paraId="45F477D7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eastAsia="方正小标宋简体" w:cs="Times New Roman"/>
          <w:i w:val="0"/>
          <w:iCs w:val="0"/>
          <w:caps w:val="0"/>
          <w:color w:val="000000"/>
          <w:spacing w:val="-4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4"/>
          <w:kern w:val="0"/>
          <w:sz w:val="36"/>
          <w:szCs w:val="36"/>
          <w:highlight w:val="none"/>
          <w:shd w:val="clear" w:fill="FFFFFF"/>
          <w:lang w:val="en-US" w:eastAsia="zh-CN" w:bidi="ar"/>
        </w:rPr>
        <w:t>兴安盟</w:t>
      </w:r>
      <w:r>
        <w:rPr>
          <w:rFonts w:hint="eastAsia" w:eastAsia="方正小标宋简体" w:cs="Times New Roman"/>
          <w:i w:val="0"/>
          <w:iCs w:val="0"/>
          <w:caps w:val="0"/>
          <w:color w:val="000000"/>
          <w:spacing w:val="-4"/>
          <w:kern w:val="0"/>
          <w:sz w:val="36"/>
          <w:szCs w:val="36"/>
          <w:highlight w:val="none"/>
          <w:shd w:val="clear" w:fill="FFFFFF"/>
          <w:lang w:val="en-US" w:eastAsia="zh-CN" w:bidi="ar"/>
        </w:rPr>
        <w:t>教育局所属事业单位专项引才通过</w:t>
      </w:r>
    </w:p>
    <w:p w14:paraId="539DA459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4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  <w:r>
        <w:rPr>
          <w:rFonts w:hint="eastAsia" w:eastAsia="方正小标宋简体" w:cs="Times New Roman"/>
          <w:i w:val="0"/>
          <w:iCs w:val="0"/>
          <w:caps w:val="0"/>
          <w:color w:val="000000"/>
          <w:spacing w:val="-4"/>
          <w:kern w:val="0"/>
          <w:sz w:val="36"/>
          <w:szCs w:val="36"/>
          <w:highlight w:val="none"/>
          <w:shd w:val="clear" w:fill="FFFFFF"/>
          <w:lang w:val="en-US" w:eastAsia="zh-CN" w:bidi="ar"/>
        </w:rPr>
        <w:t>线上资格审查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4"/>
          <w:kern w:val="0"/>
          <w:sz w:val="36"/>
          <w:szCs w:val="36"/>
          <w:highlight w:val="none"/>
          <w:shd w:val="clear" w:fill="FFFFFF"/>
          <w:lang w:val="en-US" w:eastAsia="zh-CN" w:bidi="ar"/>
        </w:rPr>
        <w:t>人员名单</w:t>
      </w:r>
    </w:p>
    <w:p w14:paraId="7396C2BB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4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</w:p>
    <w:tbl>
      <w:tblPr>
        <w:tblStyle w:val="2"/>
        <w:tblW w:w="82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483"/>
        <w:gridCol w:w="1536"/>
        <w:gridCol w:w="1056"/>
        <w:gridCol w:w="2256"/>
      </w:tblGrid>
      <w:tr w14:paraId="75A2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4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引进人才单位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0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引进人才岗位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1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B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E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</w:tr>
      <w:tr w14:paraId="4DD6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4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A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8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3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0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C2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86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05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F8C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A2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45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0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中国古代文学专业</w:t>
            </w:r>
          </w:p>
        </w:tc>
      </w:tr>
      <w:tr w14:paraId="6F4D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7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E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金乌日罕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学科教学（语文）</w:t>
            </w:r>
          </w:p>
        </w:tc>
      </w:tr>
      <w:tr w14:paraId="39DC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B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D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彭芳原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学科教学（语文）</w:t>
            </w:r>
          </w:p>
        </w:tc>
      </w:tr>
      <w:tr w14:paraId="4E06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E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</w:tr>
      <w:tr w14:paraId="6A52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A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赵博浩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学科教学（语文）</w:t>
            </w:r>
          </w:p>
        </w:tc>
      </w:tr>
      <w:tr w14:paraId="78D4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9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白阿如娜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学科教学（语文）</w:t>
            </w:r>
          </w:p>
        </w:tc>
      </w:tr>
      <w:tr w14:paraId="152A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</w:tr>
      <w:tr w14:paraId="7116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1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佟那日格乐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</w:t>
            </w:r>
          </w:p>
        </w:tc>
      </w:tr>
      <w:tr w14:paraId="1922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0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9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</w:tr>
      <w:tr w14:paraId="1BBD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5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</w:tr>
      <w:tr w14:paraId="17C2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E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</w:t>
            </w:r>
          </w:p>
        </w:tc>
      </w:tr>
      <w:tr w14:paraId="4728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A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闫桂芳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9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</w:t>
            </w:r>
          </w:p>
        </w:tc>
      </w:tr>
      <w:tr w14:paraId="2F3F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B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王麒然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  <w:r>
              <w:rPr>
                <w:rFonts w:hint="eastAsia" w:ascii="方正仿宋简体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</w:tc>
      </w:tr>
      <w:tr w14:paraId="0E78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2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</w:tr>
      <w:tr w14:paraId="53D7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7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英语语言文学专业</w:t>
            </w:r>
          </w:p>
        </w:tc>
      </w:tr>
      <w:tr w14:paraId="16F9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0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学科教学（英语）</w:t>
            </w:r>
          </w:p>
        </w:tc>
      </w:tr>
      <w:tr w14:paraId="6164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8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5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课程与教学论（英语）</w:t>
            </w:r>
          </w:p>
        </w:tc>
      </w:tr>
      <w:tr w14:paraId="601D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7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4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</w:tr>
      <w:tr w14:paraId="5AB8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8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E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</w:tr>
      <w:tr w14:paraId="50A6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3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5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英语笔译</w:t>
            </w:r>
          </w:p>
        </w:tc>
      </w:tr>
      <w:tr w14:paraId="73F4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D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学科教学（英语）</w:t>
            </w:r>
          </w:p>
        </w:tc>
      </w:tr>
      <w:tr w14:paraId="25B4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7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</w:tr>
      <w:tr w14:paraId="607E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C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9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冀鑫宇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英语口译</w:t>
            </w:r>
          </w:p>
        </w:tc>
      </w:tr>
      <w:tr w14:paraId="6F35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B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A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武国叶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外国语言学及应用语言学</w:t>
            </w:r>
          </w:p>
        </w:tc>
      </w:tr>
      <w:tr w14:paraId="256D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3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D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0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翻译专业</w:t>
            </w:r>
          </w:p>
        </w:tc>
      </w:tr>
      <w:tr w14:paraId="3837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3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学科教学（英语）</w:t>
            </w:r>
          </w:p>
        </w:tc>
      </w:tr>
      <w:tr w14:paraId="0045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4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何达来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英语笔译</w:t>
            </w:r>
          </w:p>
        </w:tc>
      </w:tr>
      <w:tr w14:paraId="3AA5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对外英语教学</w:t>
            </w:r>
          </w:p>
        </w:tc>
      </w:tr>
      <w:tr w14:paraId="1AB7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兴安盟开放大学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会计学教师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阿茹汗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6FA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4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冬青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97A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3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王园园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C05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宋天诺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026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3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金铭</w:t>
            </w:r>
            <w:bookmarkStart w:id="0" w:name="_GoBack"/>
            <w:bookmarkEnd w:id="0"/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BF7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E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15C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A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6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198E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6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E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21E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1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苏馨馨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A88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田嘉成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F1E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7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0E4F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A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1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F2B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7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9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金融与会计</w:t>
            </w:r>
          </w:p>
        </w:tc>
      </w:tr>
      <w:tr w14:paraId="5936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0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C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558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5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吴斯琪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317E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1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金融与会计</w:t>
            </w:r>
          </w:p>
        </w:tc>
      </w:tr>
      <w:tr w14:paraId="477B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F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E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C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</w:tbl>
    <w:p w14:paraId="432C24D7"/>
    <w:sectPr>
      <w:pgSz w:w="11906" w:h="16838"/>
      <w:pgMar w:top="1644" w:right="1531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82B7F"/>
    <w:rsid w:val="334D120E"/>
    <w:rsid w:val="3CA16E03"/>
    <w:rsid w:val="592351E6"/>
    <w:rsid w:val="65B53486"/>
    <w:rsid w:val="6E2D6BEF"/>
    <w:rsid w:val="6F781589"/>
    <w:rsid w:val="701E3F32"/>
    <w:rsid w:val="7DE4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613</Characters>
  <Lines>0</Lines>
  <Paragraphs>0</Paragraphs>
  <TotalTime>61</TotalTime>
  <ScaleCrop>false</ScaleCrop>
  <LinksUpToDate>false</LinksUpToDate>
  <CharactersWithSpaces>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2023-04-19T03:29:00Z</dcterms:created>
  <dc:creator>yjp</dc:creator>
  <cp:lastModifiedBy>楠楠</cp:lastModifiedBy>
  <dcterms:modified xsi:type="dcterms:W3CDTF">2026-01-13T08:24:05Z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A9FFD05F14F44A43A4256D713DEC65B4_12</vt:lpwstr>
  </property>
  <property fmtid="{D5CDD505-2E9C-101B-9397-08002B2CF9AE}" pid="4" name="KSOTemplateDocerSaveRecord">
    <vt:lpwstr>eyJoZGlkIjoiZjg1NjYxNzMxZDFkMjQxMmUxNzVjNWQ0NmE2YzY3MTQiLCJ1c2VySWQiOiI0NTg0OTEzNTgifQ==</vt:lpwstr>
  </property>
</Properties>
</file>